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93DC45E" w:rsidR="00130241" w:rsidRDefault="00847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Определение высвобождения</w:t>
      </w:r>
      <w:r w:rsidR="00F84D0C">
        <w:rPr>
          <w:b/>
          <w:color w:val="000000"/>
        </w:rPr>
        <w:t xml:space="preserve"> ионов</w:t>
      </w:r>
      <w:r>
        <w:rPr>
          <w:b/>
          <w:color w:val="000000"/>
        </w:rPr>
        <w:t xml:space="preserve"> </w:t>
      </w:r>
      <w:r w:rsidR="00C76FFF">
        <w:rPr>
          <w:b/>
          <w:color w:val="000000"/>
        </w:rPr>
        <w:t>железа</w:t>
      </w:r>
      <w:r w:rsidR="00B114A5">
        <w:rPr>
          <w:b/>
          <w:color w:val="000000"/>
        </w:rPr>
        <w:t xml:space="preserve"> из </w:t>
      </w:r>
      <w:r w:rsidR="00C76FFF" w:rsidRPr="00C76FFF">
        <w:rPr>
          <w:b/>
          <w:color w:val="000000"/>
        </w:rPr>
        <w:t>композит</w:t>
      </w:r>
      <w:r w:rsidR="00B114A5">
        <w:rPr>
          <w:b/>
          <w:color w:val="000000"/>
        </w:rPr>
        <w:t xml:space="preserve">ов </w:t>
      </w:r>
      <w:r w:rsidR="00C76FFF" w:rsidRPr="00C76FFF">
        <w:rPr>
          <w:b/>
          <w:color w:val="000000"/>
        </w:rPr>
        <w:t>Fe</w:t>
      </w:r>
      <w:r w:rsidR="00C76FFF" w:rsidRPr="00C76FFF">
        <w:rPr>
          <w:b/>
          <w:color w:val="000000"/>
          <w:vertAlign w:val="subscript"/>
        </w:rPr>
        <w:t>3</w:t>
      </w:r>
      <w:r w:rsidR="00C76FFF" w:rsidRPr="00C76FFF">
        <w:rPr>
          <w:b/>
          <w:color w:val="000000"/>
        </w:rPr>
        <w:t>O</w:t>
      </w:r>
      <w:r w:rsidR="00C76FFF" w:rsidRPr="00C76FFF">
        <w:rPr>
          <w:b/>
          <w:color w:val="000000"/>
          <w:vertAlign w:val="subscript"/>
        </w:rPr>
        <w:t>4</w:t>
      </w:r>
      <w:r w:rsidR="00C76FFF" w:rsidRPr="00C76FFF">
        <w:rPr>
          <w:b/>
          <w:color w:val="000000"/>
        </w:rPr>
        <w:t>/γ-Fe</w:t>
      </w:r>
      <w:r w:rsidR="00C76FFF" w:rsidRPr="00C76FFF">
        <w:rPr>
          <w:b/>
          <w:color w:val="000000"/>
          <w:vertAlign w:val="subscript"/>
        </w:rPr>
        <w:t>2</w:t>
      </w:r>
      <w:r w:rsidR="00C76FFF" w:rsidRPr="00C76FFF">
        <w:rPr>
          <w:b/>
          <w:color w:val="000000"/>
        </w:rPr>
        <w:t>O</w:t>
      </w:r>
      <w:r w:rsidR="00C76FFF" w:rsidRPr="00C76FFF">
        <w:rPr>
          <w:b/>
          <w:color w:val="000000"/>
          <w:vertAlign w:val="subscript"/>
        </w:rPr>
        <w:t>3</w:t>
      </w:r>
      <w:r w:rsidR="00C76FFF" w:rsidRPr="00C76FFF">
        <w:rPr>
          <w:b/>
          <w:color w:val="000000"/>
        </w:rPr>
        <w:t>@Fe-MOF</w:t>
      </w:r>
      <w:r w:rsidR="00B114A5">
        <w:rPr>
          <w:b/>
          <w:color w:val="000000"/>
        </w:rPr>
        <w:t xml:space="preserve"> с использованием </w:t>
      </w:r>
      <w:r w:rsidR="00B114A5" w:rsidRPr="00B114A5">
        <w:rPr>
          <w:b/>
          <w:color w:val="000000"/>
        </w:rPr>
        <w:t>5-сульфосалицилов</w:t>
      </w:r>
      <w:r w:rsidR="00B114A5">
        <w:rPr>
          <w:b/>
          <w:color w:val="000000"/>
        </w:rPr>
        <w:t>ой</w:t>
      </w:r>
      <w:r w:rsidR="00B114A5" w:rsidRPr="00B114A5">
        <w:rPr>
          <w:b/>
          <w:color w:val="000000"/>
        </w:rPr>
        <w:t xml:space="preserve"> кислот</w:t>
      </w:r>
      <w:r w:rsidR="00B114A5">
        <w:rPr>
          <w:b/>
          <w:color w:val="000000"/>
        </w:rPr>
        <w:t>ы</w:t>
      </w:r>
    </w:p>
    <w:p w14:paraId="00000002" w14:textId="13E9BA42" w:rsidR="00130241" w:rsidRDefault="002B6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6D8C">
        <w:rPr>
          <w:b/>
          <w:i/>
          <w:color w:val="000000"/>
          <w:u w:val="single"/>
        </w:rPr>
        <w:t>Сидоров В.Л.</w:t>
      </w:r>
      <w:r w:rsidR="008C67E3" w:rsidRPr="002B6D8C">
        <w:rPr>
          <w:b/>
          <w:i/>
          <w:color w:val="000000"/>
        </w:rPr>
        <w:t>,</w:t>
      </w:r>
      <w:r w:rsidR="00EB1F49" w:rsidRPr="002B6D8C">
        <w:rPr>
          <w:b/>
          <w:i/>
          <w:color w:val="000000"/>
        </w:rPr>
        <w:t xml:space="preserve"> </w:t>
      </w:r>
      <w:proofErr w:type="spellStart"/>
      <w:r w:rsidRPr="002B6D8C">
        <w:rPr>
          <w:b/>
          <w:bCs/>
          <w:i/>
          <w:iCs/>
          <w:color w:val="000000"/>
          <w:lang w:bidi="ru-RU"/>
        </w:rPr>
        <w:t>Баймуратова</w:t>
      </w:r>
      <w:proofErr w:type="spellEnd"/>
      <w:r w:rsidRPr="002B6D8C">
        <w:rPr>
          <w:b/>
          <w:bCs/>
          <w:i/>
          <w:iCs/>
          <w:color w:val="000000"/>
          <w:lang w:bidi="ru-RU"/>
        </w:rPr>
        <w:t xml:space="preserve"> Р.К.</w:t>
      </w:r>
      <w:r w:rsidRPr="002B6D8C">
        <w:rPr>
          <w:b/>
          <w:i/>
          <w:color w:val="000000"/>
        </w:rPr>
        <w:t xml:space="preserve">, </w:t>
      </w:r>
      <w:proofErr w:type="spellStart"/>
      <w:r w:rsidRPr="002B6D8C">
        <w:rPr>
          <w:b/>
          <w:bCs/>
          <w:i/>
          <w:iCs/>
          <w:color w:val="000000"/>
          <w:lang w:bidi="ru-RU"/>
        </w:rPr>
        <w:t>Джардималиева</w:t>
      </w:r>
      <w:proofErr w:type="spellEnd"/>
      <w:r w:rsidRPr="002B6D8C">
        <w:rPr>
          <w:b/>
          <w:bCs/>
          <w:i/>
          <w:iCs/>
          <w:color w:val="000000"/>
          <w:lang w:bidi="ru-RU"/>
        </w:rPr>
        <w:t xml:space="preserve"> Г.И.</w:t>
      </w:r>
    </w:p>
    <w:p w14:paraId="00000003" w14:textId="70D1F238" w:rsidR="00130241" w:rsidRDefault="002B6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7" w14:textId="7A49A552" w:rsidR="00130241" w:rsidRPr="002B6D8C" w:rsidRDefault="002B6D8C" w:rsidP="002B6D8C">
      <w:pPr>
        <w:pStyle w:val="ac"/>
        <w:spacing w:line="240" w:lineRule="auto"/>
        <w:rPr>
          <w:i/>
        </w:rPr>
      </w:pPr>
      <w:r w:rsidRPr="00B93B4E">
        <w:rPr>
          <w:i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5095DA6C" w14:textId="02764638" w:rsidR="003240CF" w:rsidRPr="00CA40A2" w:rsidRDefault="00EB1F49" w:rsidP="00CF4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6D8C">
        <w:rPr>
          <w:i/>
          <w:color w:val="000000"/>
          <w:lang w:val="en-US"/>
        </w:rPr>
        <w:t>E</w:t>
      </w:r>
      <w:r w:rsidR="003B76D6" w:rsidRPr="00CA40A2">
        <w:rPr>
          <w:i/>
          <w:color w:val="000000"/>
        </w:rPr>
        <w:t>-</w:t>
      </w:r>
      <w:r w:rsidRPr="002B6D8C">
        <w:rPr>
          <w:i/>
          <w:color w:val="000000"/>
          <w:lang w:val="en-US"/>
        </w:rPr>
        <w:t>mail</w:t>
      </w:r>
      <w:r w:rsidRPr="00CA40A2">
        <w:rPr>
          <w:i/>
          <w:color w:val="000000"/>
        </w:rPr>
        <w:t xml:space="preserve">: </w:t>
      </w:r>
      <w:hyperlink r:id="rId6">
        <w:r w:rsidR="004D39C9">
          <w:rPr>
            <w:i/>
            <w:color w:val="000000"/>
            <w:u w:val="single"/>
            <w:lang w:val="en-US"/>
          </w:rPr>
          <w:t>bobik</w:t>
        </w:r>
        <w:r w:rsidR="004D39C9" w:rsidRPr="00CA40A2">
          <w:rPr>
            <w:i/>
            <w:color w:val="000000"/>
            <w:u w:val="single"/>
          </w:rPr>
          <w:t>_132</w:t>
        </w:r>
        <w:r w:rsidRPr="00CA40A2">
          <w:rPr>
            <w:i/>
            <w:color w:val="000000"/>
            <w:u w:val="single"/>
          </w:rPr>
          <w:t>@</w:t>
        </w:r>
        <w:r w:rsidR="004D39C9">
          <w:rPr>
            <w:i/>
            <w:color w:val="000000"/>
            <w:u w:val="single"/>
            <w:lang w:val="en-US"/>
          </w:rPr>
          <w:t>mail</w:t>
        </w:r>
        <w:r w:rsidRPr="00CA40A2">
          <w:rPr>
            <w:i/>
            <w:color w:val="000000"/>
            <w:u w:val="single"/>
          </w:rPr>
          <w:t>.</w:t>
        </w:r>
        <w:proofErr w:type="spellStart"/>
        <w:r w:rsidRPr="002B6D8C">
          <w:rPr>
            <w:i/>
            <w:color w:val="000000"/>
            <w:u w:val="single"/>
            <w:lang w:val="en-US"/>
          </w:rPr>
          <w:t>ru</w:t>
        </w:r>
        <w:proofErr w:type="spellEnd"/>
      </w:hyperlink>
      <w:bookmarkStart w:id="0" w:name="OLE_LINK3"/>
    </w:p>
    <w:p w14:paraId="5DE65264" w14:textId="399EC57C" w:rsidR="00F22715" w:rsidRDefault="00306D3D" w:rsidP="00F22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6D3D">
        <w:rPr>
          <w:color w:val="000000"/>
        </w:rPr>
        <w:t xml:space="preserve">Сброс неочищенных промышленных сточных вод приводит к </w:t>
      </w:r>
      <w:r>
        <w:rPr>
          <w:color w:val="000000"/>
        </w:rPr>
        <w:t xml:space="preserve">накоплению </w:t>
      </w:r>
      <w:r w:rsidRPr="00306D3D">
        <w:rPr>
          <w:color w:val="000000"/>
        </w:rPr>
        <w:t xml:space="preserve">в водоемах </w:t>
      </w:r>
      <w:proofErr w:type="spellStart"/>
      <w:r w:rsidRPr="00306D3D">
        <w:rPr>
          <w:color w:val="000000"/>
        </w:rPr>
        <w:t>трудноразлагаемых</w:t>
      </w:r>
      <w:proofErr w:type="spellEnd"/>
      <w:r w:rsidRPr="00306D3D">
        <w:rPr>
          <w:color w:val="000000"/>
        </w:rPr>
        <w:t xml:space="preserve"> органических загрязнителей, представля</w:t>
      </w:r>
      <w:r>
        <w:rPr>
          <w:color w:val="000000"/>
        </w:rPr>
        <w:t>ющих</w:t>
      </w:r>
      <w:r w:rsidRPr="00306D3D">
        <w:rPr>
          <w:color w:val="000000"/>
        </w:rPr>
        <w:t xml:space="preserve"> серьезную угрозу для экосистем и здоровья населения</w:t>
      </w:r>
      <w:r w:rsidR="00E06E56" w:rsidRPr="003240CF">
        <w:rPr>
          <w:color w:val="000000"/>
        </w:rPr>
        <w:t xml:space="preserve">. </w:t>
      </w:r>
      <w:r w:rsidR="00CA40A2" w:rsidRPr="00CA40A2">
        <w:rPr>
          <w:color w:val="000000"/>
        </w:rPr>
        <w:t>Перспективный метод деструкции</w:t>
      </w:r>
      <w:r>
        <w:rPr>
          <w:color w:val="000000"/>
        </w:rPr>
        <w:t xml:space="preserve"> органических загрязнителей </w:t>
      </w:r>
      <w:r w:rsidR="00CA40A2" w:rsidRPr="00CA40A2">
        <w:rPr>
          <w:color w:val="000000"/>
        </w:rPr>
        <w:t xml:space="preserve">– </w:t>
      </w:r>
      <w:proofErr w:type="spellStart"/>
      <w:r w:rsidR="00CA40A2" w:rsidRPr="00CA40A2">
        <w:rPr>
          <w:color w:val="000000"/>
        </w:rPr>
        <w:t>фотокаталитическое</w:t>
      </w:r>
      <w:proofErr w:type="spellEnd"/>
      <w:r w:rsidR="00CA40A2" w:rsidRPr="00CA40A2">
        <w:rPr>
          <w:color w:val="000000"/>
        </w:rPr>
        <w:t xml:space="preserve"> окисление с участием активных форм кислорода (АФК)</w:t>
      </w:r>
      <w:r w:rsidR="00CA40A2">
        <w:rPr>
          <w:color w:val="000000"/>
        </w:rPr>
        <w:t>.</w:t>
      </w:r>
      <w:r w:rsidR="00CA40A2" w:rsidRPr="00CA40A2">
        <w:t xml:space="preserve"> </w:t>
      </w:r>
      <w:r w:rsidRPr="00306D3D">
        <w:rPr>
          <w:color w:val="000000"/>
        </w:rPr>
        <w:t>В настоящей работе в качестве фотокатализаторов предложены композитные материалы на основе магнитных наночастиц (</w:t>
      </w:r>
      <w:r w:rsidRPr="003240CF">
        <w:rPr>
          <w:color w:val="000000"/>
          <w:lang w:val="en-US"/>
        </w:rPr>
        <w:t>Fe</w:t>
      </w:r>
      <w:r w:rsidRPr="00D50182">
        <w:rPr>
          <w:color w:val="000000"/>
          <w:vertAlign w:val="subscript"/>
        </w:rPr>
        <w:t>3</w:t>
      </w:r>
      <w:r w:rsidRPr="003240CF">
        <w:rPr>
          <w:color w:val="000000"/>
          <w:lang w:val="en-US"/>
        </w:rPr>
        <w:t>O</w:t>
      </w:r>
      <w:r w:rsidRPr="00D50182">
        <w:rPr>
          <w:color w:val="000000"/>
          <w:vertAlign w:val="subscript"/>
        </w:rPr>
        <w:t>4</w:t>
      </w:r>
      <w:r w:rsidRPr="003240CF">
        <w:rPr>
          <w:color w:val="000000"/>
        </w:rPr>
        <w:t>/</w:t>
      </w:r>
      <w:r w:rsidRPr="003240CF">
        <w:rPr>
          <w:color w:val="000000"/>
          <w:lang w:val="en-US"/>
        </w:rPr>
        <w:t>γ</w:t>
      </w:r>
      <w:r w:rsidRPr="003240CF">
        <w:rPr>
          <w:color w:val="000000"/>
        </w:rPr>
        <w:t>-</w:t>
      </w:r>
      <w:r w:rsidRPr="003240CF">
        <w:rPr>
          <w:color w:val="000000"/>
          <w:lang w:val="en-US"/>
        </w:rPr>
        <w:t>Fe</w:t>
      </w:r>
      <w:r w:rsidRPr="00D50182">
        <w:rPr>
          <w:color w:val="000000"/>
          <w:vertAlign w:val="subscript"/>
        </w:rPr>
        <w:t>2</w:t>
      </w:r>
      <w:r w:rsidRPr="003240CF">
        <w:rPr>
          <w:color w:val="000000"/>
          <w:lang w:val="en-US"/>
        </w:rPr>
        <w:t>O</w:t>
      </w:r>
      <w:r w:rsidRPr="00D50182">
        <w:rPr>
          <w:color w:val="000000"/>
          <w:vertAlign w:val="subscript"/>
        </w:rPr>
        <w:t>3</w:t>
      </w:r>
      <w:r w:rsidRPr="00306D3D">
        <w:rPr>
          <w:color w:val="000000"/>
        </w:rPr>
        <w:t xml:space="preserve">) и железосодержащих </w:t>
      </w:r>
      <w:proofErr w:type="gramStart"/>
      <w:r w:rsidRPr="00306D3D">
        <w:rPr>
          <w:color w:val="000000"/>
        </w:rPr>
        <w:t>металл-органических</w:t>
      </w:r>
      <w:proofErr w:type="gramEnd"/>
      <w:r w:rsidRPr="00306D3D">
        <w:rPr>
          <w:color w:val="000000"/>
        </w:rPr>
        <w:t xml:space="preserve"> каркасов (</w:t>
      </w:r>
      <w:proofErr w:type="spellStart"/>
      <w:r w:rsidRPr="00306D3D">
        <w:rPr>
          <w:color w:val="000000"/>
        </w:rPr>
        <w:t>Fe</w:t>
      </w:r>
      <w:proofErr w:type="spellEnd"/>
      <w:r w:rsidRPr="00306D3D">
        <w:rPr>
          <w:color w:val="000000"/>
        </w:rPr>
        <w:t>-MOF), изоструктурных с MIL-88</w:t>
      </w:r>
      <w:r w:rsidR="00163FFD">
        <w:rPr>
          <w:color w:val="000000"/>
          <w:lang w:val="en-US"/>
        </w:rPr>
        <w:t>b</w:t>
      </w:r>
      <w:r w:rsidRPr="00306D3D">
        <w:rPr>
          <w:color w:val="000000"/>
        </w:rPr>
        <w:t xml:space="preserve"> и MIL-100</w:t>
      </w:r>
      <w:r w:rsidR="00CA40A2">
        <w:rPr>
          <w:color w:val="000000"/>
        </w:rPr>
        <w:t>.</w:t>
      </w:r>
      <w:r w:rsidR="00CA40A2" w:rsidRPr="00CA40A2">
        <w:t xml:space="preserve"> </w:t>
      </w:r>
      <w:r w:rsidR="00CA40A2" w:rsidRPr="00CA40A2">
        <w:rPr>
          <w:color w:val="000000"/>
        </w:rPr>
        <w:t xml:space="preserve">Такие композиты характеризуются узкой шириной запрещенной зоны (1,7–2,0 эВ) по сравнению с традиционным </w:t>
      </w:r>
      <w:proofErr w:type="spellStart"/>
      <w:r w:rsidR="00CA40A2" w:rsidRPr="00CA40A2">
        <w:rPr>
          <w:color w:val="000000"/>
        </w:rPr>
        <w:t>TiO</w:t>
      </w:r>
      <w:proofErr w:type="spellEnd"/>
      <w:r w:rsidR="00CA40A2" w:rsidRPr="00CA40A2">
        <w:rPr>
          <w:rFonts w:ascii="Cambria Math" w:hAnsi="Cambria Math" w:cs="Cambria Math"/>
          <w:color w:val="000000"/>
        </w:rPr>
        <w:t>₂</w:t>
      </w:r>
      <w:r w:rsidR="00CA40A2" w:rsidRPr="00CA40A2">
        <w:rPr>
          <w:color w:val="000000"/>
        </w:rPr>
        <w:t xml:space="preserve"> (3,2 эВ), что позволяет существенно повысить эффективность поглощения солнечного света и, как следствие, </w:t>
      </w:r>
      <w:proofErr w:type="spellStart"/>
      <w:r w:rsidR="00CA40A2" w:rsidRPr="00CA40A2">
        <w:rPr>
          <w:color w:val="000000"/>
        </w:rPr>
        <w:t>фотокаталитическую</w:t>
      </w:r>
      <w:proofErr w:type="spellEnd"/>
      <w:r w:rsidR="00CA40A2" w:rsidRPr="00CA40A2">
        <w:rPr>
          <w:color w:val="000000"/>
        </w:rPr>
        <w:t xml:space="preserve"> активность </w:t>
      </w:r>
      <w:r w:rsidR="001826CE" w:rsidRPr="001826CE">
        <w:rPr>
          <w:color w:val="000000"/>
        </w:rPr>
        <w:t>[1].</w:t>
      </w:r>
    </w:p>
    <w:p w14:paraId="794568EB" w14:textId="66FD57F2" w:rsidR="00E578FA" w:rsidRDefault="00A168A5" w:rsidP="00E57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DFAAC49" wp14:editId="787129E3">
            <wp:simplePos x="0" y="0"/>
            <wp:positionH relativeFrom="column">
              <wp:posOffset>516890</wp:posOffset>
            </wp:positionH>
            <wp:positionV relativeFrom="paragraph">
              <wp:posOffset>2482215</wp:posOffset>
            </wp:positionV>
            <wp:extent cx="4809600" cy="2163600"/>
            <wp:effectExtent l="0" t="0" r="0" b="825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6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FA" w:rsidRPr="00E578FA">
        <w:rPr>
          <w:color w:val="000000"/>
        </w:rPr>
        <w:t xml:space="preserve">Высвобождение ионов железа из композитных фотокатализаторов </w:t>
      </w:r>
      <w:r w:rsidR="00163FFD" w:rsidRPr="00163FFD">
        <w:rPr>
          <w:color w:val="000000"/>
        </w:rPr>
        <w:t>Fe</w:t>
      </w:r>
      <w:r w:rsidR="00163FFD" w:rsidRPr="00163FFD">
        <w:rPr>
          <w:color w:val="000000"/>
          <w:vertAlign w:val="subscript"/>
        </w:rPr>
        <w:t>3</w:t>
      </w:r>
      <w:r w:rsidR="00163FFD" w:rsidRPr="00163FFD">
        <w:rPr>
          <w:color w:val="000000"/>
        </w:rPr>
        <w:t>O</w:t>
      </w:r>
      <w:r w:rsidR="00163FFD" w:rsidRPr="00163FFD">
        <w:rPr>
          <w:color w:val="000000"/>
          <w:vertAlign w:val="subscript"/>
        </w:rPr>
        <w:t>4</w:t>
      </w:r>
      <w:r w:rsidR="00163FFD" w:rsidRPr="00163FFD">
        <w:rPr>
          <w:color w:val="000000"/>
        </w:rPr>
        <w:t>/γ-Fe</w:t>
      </w:r>
      <w:r w:rsidR="00163FFD" w:rsidRPr="00163FFD">
        <w:rPr>
          <w:color w:val="000000"/>
          <w:vertAlign w:val="subscript"/>
        </w:rPr>
        <w:t>2</w:t>
      </w:r>
      <w:r w:rsidR="00163FFD" w:rsidRPr="00163FFD">
        <w:rPr>
          <w:color w:val="000000"/>
        </w:rPr>
        <w:t>O</w:t>
      </w:r>
      <w:r w:rsidR="00163FFD" w:rsidRPr="00163FFD">
        <w:rPr>
          <w:color w:val="000000"/>
          <w:vertAlign w:val="subscript"/>
        </w:rPr>
        <w:t>3</w:t>
      </w:r>
      <w:r w:rsidR="00E578FA" w:rsidRPr="00E578FA">
        <w:rPr>
          <w:color w:val="000000"/>
        </w:rPr>
        <w:t>@MIL-88</w:t>
      </w:r>
      <w:r w:rsidR="00BF2B59">
        <w:rPr>
          <w:color w:val="000000"/>
          <w:lang w:val="en-US"/>
        </w:rPr>
        <w:t>b</w:t>
      </w:r>
      <w:r w:rsidR="00E578FA" w:rsidRPr="00E578FA">
        <w:rPr>
          <w:color w:val="000000"/>
        </w:rPr>
        <w:t>(</w:t>
      </w:r>
      <w:proofErr w:type="spellStart"/>
      <w:r w:rsidR="00E578FA" w:rsidRPr="00E578FA">
        <w:rPr>
          <w:color w:val="000000"/>
        </w:rPr>
        <w:t>Fe</w:t>
      </w:r>
      <w:proofErr w:type="spellEnd"/>
      <w:r w:rsidR="00E578FA" w:rsidRPr="00E578FA">
        <w:rPr>
          <w:color w:val="000000"/>
        </w:rPr>
        <w:t xml:space="preserve">) (с </w:t>
      </w:r>
      <w:proofErr w:type="spellStart"/>
      <w:r w:rsidR="00E578FA" w:rsidRPr="00E578FA">
        <w:rPr>
          <w:color w:val="000000"/>
        </w:rPr>
        <w:t>терефталатными</w:t>
      </w:r>
      <w:proofErr w:type="spellEnd"/>
      <w:r w:rsidR="00E578FA" w:rsidRPr="00E578FA">
        <w:rPr>
          <w:color w:val="000000"/>
        </w:rPr>
        <w:t xml:space="preserve"> </w:t>
      </w:r>
      <w:proofErr w:type="spellStart"/>
      <w:r w:rsidR="00E578FA" w:rsidRPr="00E578FA">
        <w:rPr>
          <w:color w:val="000000"/>
        </w:rPr>
        <w:t>лигандами</w:t>
      </w:r>
      <w:proofErr w:type="spellEnd"/>
      <w:r w:rsidR="00E578FA" w:rsidRPr="00E578FA">
        <w:rPr>
          <w:color w:val="000000"/>
        </w:rPr>
        <w:t xml:space="preserve">) и </w:t>
      </w:r>
      <w:r w:rsidR="006769C8" w:rsidRPr="003240CF">
        <w:rPr>
          <w:color w:val="000000"/>
          <w:lang w:val="en-US"/>
        </w:rPr>
        <w:t>Fe</w:t>
      </w:r>
      <w:r w:rsidR="006769C8" w:rsidRPr="00D50182">
        <w:rPr>
          <w:color w:val="000000"/>
          <w:vertAlign w:val="subscript"/>
        </w:rPr>
        <w:t>3</w:t>
      </w:r>
      <w:r w:rsidR="006769C8" w:rsidRPr="003240CF">
        <w:rPr>
          <w:color w:val="000000"/>
          <w:lang w:val="en-US"/>
        </w:rPr>
        <w:t>O</w:t>
      </w:r>
      <w:r w:rsidR="006769C8" w:rsidRPr="00D50182">
        <w:rPr>
          <w:color w:val="000000"/>
          <w:vertAlign w:val="subscript"/>
        </w:rPr>
        <w:t>4</w:t>
      </w:r>
      <w:r w:rsidR="006769C8" w:rsidRPr="003240CF">
        <w:rPr>
          <w:color w:val="000000"/>
        </w:rPr>
        <w:t>/</w:t>
      </w:r>
      <w:r w:rsidR="006769C8" w:rsidRPr="003240CF">
        <w:rPr>
          <w:color w:val="000000"/>
          <w:lang w:val="en-US"/>
        </w:rPr>
        <w:t>γ</w:t>
      </w:r>
      <w:r w:rsidR="006769C8" w:rsidRPr="003240CF">
        <w:rPr>
          <w:color w:val="000000"/>
        </w:rPr>
        <w:t>-</w:t>
      </w:r>
      <w:r w:rsidR="006769C8" w:rsidRPr="003240CF">
        <w:rPr>
          <w:color w:val="000000"/>
          <w:lang w:val="en-US"/>
        </w:rPr>
        <w:t>Fe</w:t>
      </w:r>
      <w:r w:rsidR="006769C8" w:rsidRPr="00D50182">
        <w:rPr>
          <w:color w:val="000000"/>
          <w:vertAlign w:val="subscript"/>
        </w:rPr>
        <w:t>2</w:t>
      </w:r>
      <w:r w:rsidR="006769C8" w:rsidRPr="003240CF">
        <w:rPr>
          <w:color w:val="000000"/>
          <w:lang w:val="en-US"/>
        </w:rPr>
        <w:t>O</w:t>
      </w:r>
      <w:r w:rsidR="006769C8" w:rsidRPr="00D50182">
        <w:rPr>
          <w:color w:val="000000"/>
          <w:vertAlign w:val="subscript"/>
        </w:rPr>
        <w:t>3</w:t>
      </w:r>
      <w:r w:rsidR="00E578FA" w:rsidRPr="00E578FA">
        <w:rPr>
          <w:color w:val="000000"/>
        </w:rPr>
        <w:t>@MIL-100(</w:t>
      </w:r>
      <w:proofErr w:type="spellStart"/>
      <w:r w:rsidR="00E578FA" w:rsidRPr="00E578FA">
        <w:rPr>
          <w:color w:val="000000"/>
        </w:rPr>
        <w:t>Fe</w:t>
      </w:r>
      <w:proofErr w:type="spellEnd"/>
      <w:r w:rsidR="00E578FA" w:rsidRPr="00E578FA">
        <w:rPr>
          <w:color w:val="000000"/>
        </w:rPr>
        <w:t xml:space="preserve">) (с </w:t>
      </w:r>
      <w:proofErr w:type="spellStart"/>
      <w:r w:rsidR="00E578FA" w:rsidRPr="00E578FA">
        <w:rPr>
          <w:color w:val="000000"/>
        </w:rPr>
        <w:t>тримезинатными</w:t>
      </w:r>
      <w:proofErr w:type="spellEnd"/>
      <w:r w:rsidR="00E578FA" w:rsidRPr="00E578FA">
        <w:rPr>
          <w:color w:val="000000"/>
        </w:rPr>
        <w:t xml:space="preserve"> </w:t>
      </w:r>
      <w:proofErr w:type="spellStart"/>
      <w:r w:rsidR="00E578FA" w:rsidRPr="00E578FA">
        <w:rPr>
          <w:color w:val="000000"/>
        </w:rPr>
        <w:t>лигандами</w:t>
      </w:r>
      <w:proofErr w:type="spellEnd"/>
      <w:r w:rsidR="00E578FA" w:rsidRPr="00E578FA">
        <w:rPr>
          <w:color w:val="000000"/>
        </w:rPr>
        <w:t xml:space="preserve">) исследовали методом УФ-видимой </w:t>
      </w:r>
      <w:proofErr w:type="spellStart"/>
      <w:r w:rsidR="00E578FA" w:rsidRPr="00E578FA">
        <w:rPr>
          <w:color w:val="000000"/>
        </w:rPr>
        <w:t>спектрофотометрии</w:t>
      </w:r>
      <w:proofErr w:type="spellEnd"/>
      <w:r w:rsidR="00E578FA" w:rsidRPr="00E578FA">
        <w:rPr>
          <w:color w:val="000000"/>
        </w:rPr>
        <w:t xml:space="preserve"> с использованием 5-сульфосалициловой кислоты. Эксперименты проводили при УФ-облучении в кислой среде (</w:t>
      </w:r>
      <w:proofErr w:type="spellStart"/>
      <w:r w:rsidR="00E578FA" w:rsidRPr="00E578FA">
        <w:rPr>
          <w:color w:val="000000"/>
        </w:rPr>
        <w:t>pH</w:t>
      </w:r>
      <w:proofErr w:type="spellEnd"/>
      <w:r w:rsidR="00E578FA" w:rsidRPr="00E578FA">
        <w:rPr>
          <w:color w:val="000000"/>
        </w:rPr>
        <w:t xml:space="preserve"> ≈ 1,6–1,8) как в присутствии, так и в отсутствие пероксида водород</w:t>
      </w:r>
      <w:r w:rsidR="004E2835">
        <w:rPr>
          <w:color w:val="000000"/>
        </w:rPr>
        <w:t>а</w:t>
      </w:r>
      <w:r w:rsidR="003E5E7A" w:rsidRPr="003E5E7A">
        <w:rPr>
          <w:color w:val="000000"/>
        </w:rPr>
        <w:t xml:space="preserve"> </w:t>
      </w:r>
      <w:r w:rsidR="003E5E7A">
        <w:rPr>
          <w:color w:val="000000"/>
        </w:rPr>
        <w:t>(</w:t>
      </w:r>
      <w:r w:rsidR="003E5E7A">
        <w:rPr>
          <w:color w:val="000000"/>
          <w:lang w:val="en-US"/>
        </w:rPr>
        <w:t>H</w:t>
      </w:r>
      <w:r w:rsidR="003E5E7A" w:rsidRPr="003E5E7A">
        <w:rPr>
          <w:color w:val="000000"/>
          <w:vertAlign w:val="subscript"/>
        </w:rPr>
        <w:t>2</w:t>
      </w:r>
      <w:r w:rsidR="003E5E7A">
        <w:rPr>
          <w:color w:val="000000"/>
          <w:lang w:val="en-US"/>
        </w:rPr>
        <w:t>O</w:t>
      </w:r>
      <w:r w:rsidR="003E5E7A" w:rsidRPr="003E5E7A">
        <w:rPr>
          <w:color w:val="000000"/>
          <w:vertAlign w:val="subscript"/>
        </w:rPr>
        <w:t>2</w:t>
      </w:r>
      <w:r w:rsidR="003E5E7A" w:rsidRPr="003E5E7A">
        <w:rPr>
          <w:color w:val="000000"/>
        </w:rPr>
        <w:t>)</w:t>
      </w:r>
      <w:r w:rsidR="004E2835" w:rsidRPr="00003E70">
        <w:rPr>
          <w:color w:val="000000"/>
        </w:rPr>
        <w:t xml:space="preserve"> </w:t>
      </w:r>
      <w:r w:rsidR="004E2835" w:rsidRPr="00E578FA">
        <w:rPr>
          <w:color w:val="000000"/>
        </w:rPr>
        <w:t>(</w:t>
      </w:r>
      <w:r w:rsidR="00E578FA" w:rsidRPr="00E578FA">
        <w:rPr>
          <w:color w:val="000000"/>
        </w:rPr>
        <w:t>Рис</w:t>
      </w:r>
      <w:r w:rsidR="004E2835">
        <w:rPr>
          <w:color w:val="000000"/>
        </w:rPr>
        <w:t>унок</w:t>
      </w:r>
      <w:r w:rsidR="004E2835" w:rsidRPr="004E2835">
        <w:rPr>
          <w:color w:val="000000"/>
        </w:rPr>
        <w:t xml:space="preserve"> </w:t>
      </w:r>
      <w:r w:rsidR="00E578FA" w:rsidRPr="00E578FA">
        <w:rPr>
          <w:color w:val="000000"/>
        </w:rPr>
        <w:t>1</w:t>
      </w:r>
      <w:r w:rsidR="00003E70" w:rsidRPr="00003E70">
        <w:rPr>
          <w:color w:val="000000"/>
        </w:rPr>
        <w:t xml:space="preserve"> </w:t>
      </w:r>
      <w:r w:rsidR="003E5E7A" w:rsidRPr="003E5E7A">
        <w:rPr>
          <w:color w:val="000000"/>
        </w:rPr>
        <w:t>(</w:t>
      </w:r>
      <w:r w:rsidR="00E578FA" w:rsidRPr="00E578FA">
        <w:rPr>
          <w:color w:val="000000"/>
        </w:rPr>
        <w:t>а,</w:t>
      </w:r>
      <w:r w:rsidR="00782C3A" w:rsidRPr="00782C3A">
        <w:rPr>
          <w:color w:val="000000"/>
        </w:rPr>
        <w:t xml:space="preserve"> </w:t>
      </w:r>
      <w:r w:rsidR="00E578FA" w:rsidRPr="00E578FA">
        <w:rPr>
          <w:color w:val="000000"/>
        </w:rPr>
        <w:t>б</w:t>
      </w:r>
      <w:r w:rsidR="003E5E7A" w:rsidRPr="003E5E7A">
        <w:rPr>
          <w:color w:val="000000"/>
        </w:rPr>
        <w:t>)</w:t>
      </w:r>
      <w:r w:rsidR="004E2835" w:rsidRPr="004E2835">
        <w:rPr>
          <w:color w:val="000000"/>
        </w:rPr>
        <w:t>)</w:t>
      </w:r>
      <w:r w:rsidR="001826CE" w:rsidRPr="00F22715">
        <w:rPr>
          <w:color w:val="000000"/>
        </w:rPr>
        <w:t>.</w:t>
      </w:r>
      <w:r w:rsidR="002D7CD1" w:rsidRPr="002D7CD1">
        <w:rPr>
          <w:color w:val="000000"/>
        </w:rPr>
        <w:t xml:space="preserve"> </w:t>
      </w:r>
      <w:r w:rsidR="00E578FA" w:rsidRPr="00E578FA">
        <w:rPr>
          <w:color w:val="000000"/>
        </w:rPr>
        <w:t xml:space="preserve">В отсутствие </w:t>
      </w:r>
      <w:r w:rsidR="00E578FA" w:rsidRPr="003240CF">
        <w:rPr>
          <w:color w:val="000000"/>
          <w:lang w:val="en-US"/>
        </w:rPr>
        <w:t>H</w:t>
      </w:r>
      <w:r w:rsidR="00E578FA" w:rsidRPr="002D7CD1">
        <w:rPr>
          <w:color w:val="000000"/>
          <w:vertAlign w:val="subscript"/>
        </w:rPr>
        <w:t>2</w:t>
      </w:r>
      <w:r w:rsidR="00E578FA" w:rsidRPr="003240CF">
        <w:rPr>
          <w:color w:val="000000"/>
          <w:lang w:val="en-US"/>
        </w:rPr>
        <w:t>O</w:t>
      </w:r>
      <w:r w:rsidR="00E578FA" w:rsidRPr="002D7CD1">
        <w:rPr>
          <w:color w:val="000000"/>
          <w:vertAlign w:val="subscript"/>
        </w:rPr>
        <w:t>2</w:t>
      </w:r>
      <w:r w:rsidR="00E578FA">
        <w:rPr>
          <w:color w:val="000000"/>
        </w:rPr>
        <w:t xml:space="preserve"> </w:t>
      </w:r>
      <w:r w:rsidR="00E578FA" w:rsidRPr="00E578FA">
        <w:rPr>
          <w:color w:val="000000"/>
        </w:rPr>
        <w:t xml:space="preserve">средняя концентрация </w:t>
      </w:r>
      <w:r w:rsidR="00E578FA" w:rsidRPr="003240CF">
        <w:rPr>
          <w:color w:val="000000"/>
          <w:lang w:val="en-US"/>
        </w:rPr>
        <w:t>Fe</w:t>
      </w:r>
      <w:r w:rsidR="00E578FA" w:rsidRPr="00F22715">
        <w:rPr>
          <w:color w:val="000000"/>
          <w:vertAlign w:val="superscript"/>
        </w:rPr>
        <w:t>2+</w:t>
      </w:r>
      <w:r w:rsidR="00E578FA" w:rsidRPr="003240CF">
        <w:rPr>
          <w:color w:val="000000"/>
        </w:rPr>
        <w:t xml:space="preserve"> </w:t>
      </w:r>
      <w:r w:rsidR="00E578FA" w:rsidRPr="00E578FA">
        <w:rPr>
          <w:color w:val="000000"/>
        </w:rPr>
        <w:t>составила 0,00063 моль/л для композита на основе MIL-88</w:t>
      </w:r>
      <w:r w:rsidR="00422317">
        <w:rPr>
          <w:color w:val="000000"/>
          <w:lang w:val="en-US"/>
        </w:rPr>
        <w:t>b</w:t>
      </w:r>
      <w:r w:rsidR="00E578FA" w:rsidRPr="00E578FA">
        <w:rPr>
          <w:color w:val="000000"/>
        </w:rPr>
        <w:t>(</w:t>
      </w:r>
      <w:proofErr w:type="spellStart"/>
      <w:r w:rsidR="00E578FA" w:rsidRPr="00E578FA">
        <w:rPr>
          <w:color w:val="000000"/>
        </w:rPr>
        <w:t>Fe</w:t>
      </w:r>
      <w:proofErr w:type="spellEnd"/>
      <w:r w:rsidR="00E578FA" w:rsidRPr="00E578FA">
        <w:rPr>
          <w:color w:val="000000"/>
        </w:rPr>
        <w:t>) и 0,00037 моль/л для композита на основе MIL-100(</w:t>
      </w:r>
      <w:proofErr w:type="spellStart"/>
      <w:r w:rsidR="00E578FA" w:rsidRPr="00E578FA">
        <w:rPr>
          <w:color w:val="000000"/>
        </w:rPr>
        <w:t>Fe</w:t>
      </w:r>
      <w:proofErr w:type="spellEnd"/>
      <w:r w:rsidR="00E578FA" w:rsidRPr="00E578FA">
        <w:rPr>
          <w:color w:val="000000"/>
        </w:rPr>
        <w:t xml:space="preserve">), что в 2,5 и 1,2 раза превышает соответствующие значения в присутствии </w:t>
      </w:r>
      <w:r w:rsidR="00E578FA" w:rsidRPr="003240CF">
        <w:rPr>
          <w:color w:val="000000"/>
          <w:lang w:val="en-US"/>
        </w:rPr>
        <w:t>H</w:t>
      </w:r>
      <w:r w:rsidR="00E578FA" w:rsidRPr="002D7CD1">
        <w:rPr>
          <w:color w:val="000000"/>
          <w:vertAlign w:val="subscript"/>
        </w:rPr>
        <w:t>2</w:t>
      </w:r>
      <w:r w:rsidR="00E578FA" w:rsidRPr="003240CF">
        <w:rPr>
          <w:color w:val="000000"/>
          <w:lang w:val="en-US"/>
        </w:rPr>
        <w:t>O</w:t>
      </w:r>
      <w:r w:rsidR="00E578FA" w:rsidRPr="00E578FA">
        <w:rPr>
          <w:color w:val="000000"/>
          <w:vertAlign w:val="subscript"/>
        </w:rPr>
        <w:t>2</w:t>
      </w:r>
      <w:r w:rsidR="00E578FA" w:rsidRPr="00E578FA">
        <w:rPr>
          <w:color w:val="000000"/>
        </w:rPr>
        <w:t xml:space="preserve"> (0,00025 и 0,00030 моль/л)</w:t>
      </w:r>
      <w:r w:rsidR="00E578FA">
        <w:rPr>
          <w:color w:val="000000"/>
        </w:rPr>
        <w:t>.</w:t>
      </w:r>
      <w:r w:rsidR="00E578FA" w:rsidRPr="00E578FA">
        <w:t xml:space="preserve"> </w:t>
      </w:r>
      <w:r w:rsidR="00E578FA" w:rsidRPr="00E578FA">
        <w:rPr>
          <w:color w:val="000000"/>
        </w:rPr>
        <w:t xml:space="preserve">Обнаружена корреляция между константами скорости </w:t>
      </w:r>
      <w:proofErr w:type="spellStart"/>
      <w:r w:rsidR="00E578FA" w:rsidRPr="00E578FA">
        <w:rPr>
          <w:color w:val="000000"/>
        </w:rPr>
        <w:t>фотокаталитического</w:t>
      </w:r>
      <w:proofErr w:type="spellEnd"/>
      <w:r w:rsidR="00E578FA" w:rsidRPr="00E578FA">
        <w:rPr>
          <w:color w:val="000000"/>
        </w:rPr>
        <w:t xml:space="preserve"> разложения красителя (0,0082 мин</w:t>
      </w:r>
      <w:r w:rsidR="00382B5A" w:rsidRPr="002D7CD1">
        <w:rPr>
          <w:color w:val="000000"/>
          <w:vertAlign w:val="superscript"/>
        </w:rPr>
        <w:t>-1</w:t>
      </w:r>
      <w:r w:rsidR="00E578FA" w:rsidRPr="00E578FA">
        <w:rPr>
          <w:color w:val="000000"/>
        </w:rPr>
        <w:t xml:space="preserve"> для </w:t>
      </w:r>
      <w:r w:rsidR="00163FFD" w:rsidRPr="00163FFD">
        <w:rPr>
          <w:color w:val="000000"/>
        </w:rPr>
        <w:t>Fe</w:t>
      </w:r>
      <w:r w:rsidR="00163FFD" w:rsidRPr="00163FFD">
        <w:rPr>
          <w:color w:val="000000"/>
          <w:vertAlign w:val="subscript"/>
        </w:rPr>
        <w:t>3</w:t>
      </w:r>
      <w:r w:rsidR="00163FFD" w:rsidRPr="00163FFD">
        <w:rPr>
          <w:color w:val="000000"/>
        </w:rPr>
        <w:t>O</w:t>
      </w:r>
      <w:r w:rsidR="00163FFD" w:rsidRPr="00163FFD">
        <w:rPr>
          <w:color w:val="000000"/>
          <w:vertAlign w:val="subscript"/>
        </w:rPr>
        <w:t>4</w:t>
      </w:r>
      <w:r w:rsidR="00163FFD" w:rsidRPr="00163FFD">
        <w:rPr>
          <w:color w:val="000000"/>
        </w:rPr>
        <w:t>/γ-Fe</w:t>
      </w:r>
      <w:r w:rsidR="00163FFD" w:rsidRPr="00163FFD">
        <w:rPr>
          <w:color w:val="000000"/>
          <w:vertAlign w:val="subscript"/>
        </w:rPr>
        <w:t>2</w:t>
      </w:r>
      <w:r w:rsidR="00163FFD" w:rsidRPr="00163FFD">
        <w:rPr>
          <w:color w:val="000000"/>
        </w:rPr>
        <w:t>O</w:t>
      </w:r>
      <w:r w:rsidR="00163FFD" w:rsidRPr="00163FFD">
        <w:rPr>
          <w:color w:val="000000"/>
          <w:vertAlign w:val="subscript"/>
        </w:rPr>
        <w:t>3</w:t>
      </w:r>
      <w:r w:rsidR="00163FFD" w:rsidRPr="00E578FA">
        <w:rPr>
          <w:color w:val="000000"/>
        </w:rPr>
        <w:t>@MIL-88</w:t>
      </w:r>
      <w:r w:rsidR="00BF2B59">
        <w:rPr>
          <w:color w:val="000000"/>
          <w:lang w:val="en-US"/>
        </w:rPr>
        <w:t>b</w:t>
      </w:r>
      <w:r w:rsidR="00163FFD" w:rsidRPr="00E578FA">
        <w:rPr>
          <w:color w:val="000000"/>
        </w:rPr>
        <w:t>(</w:t>
      </w:r>
      <w:proofErr w:type="spellStart"/>
      <w:r w:rsidR="00163FFD" w:rsidRPr="00E578FA">
        <w:rPr>
          <w:color w:val="000000"/>
        </w:rPr>
        <w:t>Fe</w:t>
      </w:r>
      <w:proofErr w:type="spellEnd"/>
      <w:r w:rsidR="00163FFD" w:rsidRPr="00E578FA">
        <w:rPr>
          <w:color w:val="000000"/>
        </w:rPr>
        <w:t>)</w:t>
      </w:r>
      <w:r w:rsidR="00E578FA" w:rsidRPr="00E578FA">
        <w:rPr>
          <w:color w:val="000000"/>
        </w:rPr>
        <w:t xml:space="preserve"> и 0,0047 мин</w:t>
      </w:r>
      <w:r w:rsidR="00382B5A" w:rsidRPr="002D7CD1">
        <w:rPr>
          <w:color w:val="000000"/>
          <w:vertAlign w:val="superscript"/>
        </w:rPr>
        <w:t>-1</w:t>
      </w:r>
      <w:r w:rsidR="00E578FA" w:rsidRPr="00E578FA">
        <w:rPr>
          <w:color w:val="000000"/>
        </w:rPr>
        <w:t xml:space="preserve"> для </w:t>
      </w:r>
      <w:r w:rsidR="006769C8" w:rsidRPr="003240CF">
        <w:rPr>
          <w:color w:val="000000"/>
          <w:lang w:val="en-US"/>
        </w:rPr>
        <w:t>Fe</w:t>
      </w:r>
      <w:r w:rsidR="006769C8" w:rsidRPr="00D50182">
        <w:rPr>
          <w:color w:val="000000"/>
          <w:vertAlign w:val="subscript"/>
        </w:rPr>
        <w:t>3</w:t>
      </w:r>
      <w:r w:rsidR="006769C8" w:rsidRPr="003240CF">
        <w:rPr>
          <w:color w:val="000000"/>
          <w:lang w:val="en-US"/>
        </w:rPr>
        <w:t>O</w:t>
      </w:r>
      <w:r w:rsidR="006769C8" w:rsidRPr="00D50182">
        <w:rPr>
          <w:color w:val="000000"/>
          <w:vertAlign w:val="subscript"/>
        </w:rPr>
        <w:t>4</w:t>
      </w:r>
      <w:r w:rsidR="006769C8" w:rsidRPr="003240CF">
        <w:rPr>
          <w:color w:val="000000"/>
        </w:rPr>
        <w:t>/</w:t>
      </w:r>
      <w:r w:rsidR="006769C8" w:rsidRPr="003240CF">
        <w:rPr>
          <w:color w:val="000000"/>
          <w:lang w:val="en-US"/>
        </w:rPr>
        <w:t>γ</w:t>
      </w:r>
      <w:r w:rsidR="006769C8" w:rsidRPr="003240CF">
        <w:rPr>
          <w:color w:val="000000"/>
        </w:rPr>
        <w:t>-</w:t>
      </w:r>
      <w:r w:rsidR="006769C8" w:rsidRPr="003240CF">
        <w:rPr>
          <w:color w:val="000000"/>
          <w:lang w:val="en-US"/>
        </w:rPr>
        <w:t>Fe</w:t>
      </w:r>
      <w:r w:rsidR="006769C8" w:rsidRPr="00D50182">
        <w:rPr>
          <w:color w:val="000000"/>
          <w:vertAlign w:val="subscript"/>
        </w:rPr>
        <w:t>2</w:t>
      </w:r>
      <w:r w:rsidR="006769C8" w:rsidRPr="003240CF">
        <w:rPr>
          <w:color w:val="000000"/>
          <w:lang w:val="en-US"/>
        </w:rPr>
        <w:t>O</w:t>
      </w:r>
      <w:r w:rsidR="006769C8" w:rsidRPr="00D50182">
        <w:rPr>
          <w:color w:val="000000"/>
          <w:vertAlign w:val="subscript"/>
        </w:rPr>
        <w:t>3</w:t>
      </w:r>
      <w:r w:rsidR="00163FFD" w:rsidRPr="00E578FA">
        <w:rPr>
          <w:color w:val="000000"/>
        </w:rPr>
        <w:t>@MIL-100(</w:t>
      </w:r>
      <w:proofErr w:type="spellStart"/>
      <w:r w:rsidR="00163FFD" w:rsidRPr="00E578FA">
        <w:rPr>
          <w:color w:val="000000"/>
        </w:rPr>
        <w:t>Fe</w:t>
      </w:r>
      <w:proofErr w:type="spellEnd"/>
      <w:r w:rsidR="00163FFD" w:rsidRPr="00E578FA">
        <w:rPr>
          <w:color w:val="000000"/>
        </w:rPr>
        <w:t>)</w:t>
      </w:r>
      <w:r w:rsidR="00E578FA" w:rsidRPr="00E578FA">
        <w:rPr>
          <w:color w:val="000000"/>
        </w:rPr>
        <w:t>) и константами скорости высвобождения ионов железа (0,0154 и 0,0066 мин</w:t>
      </w:r>
      <w:r w:rsidR="00382B5A" w:rsidRPr="002D7CD1">
        <w:rPr>
          <w:color w:val="000000"/>
          <w:vertAlign w:val="superscript"/>
        </w:rPr>
        <w:t>-1</w:t>
      </w:r>
      <w:r w:rsidR="00003E70" w:rsidRPr="00003E70">
        <w:rPr>
          <w:color w:val="000000"/>
        </w:rPr>
        <w:t xml:space="preserve">, </w:t>
      </w:r>
      <w:r w:rsidR="00E578FA" w:rsidRPr="00E578FA">
        <w:rPr>
          <w:color w:val="000000"/>
        </w:rPr>
        <w:t>соответственно)</w:t>
      </w:r>
      <w:r w:rsidR="003E5E7A">
        <w:rPr>
          <w:color w:val="000000"/>
        </w:rPr>
        <w:t xml:space="preserve">, что </w:t>
      </w:r>
      <w:r w:rsidR="00E578FA" w:rsidRPr="00E578FA">
        <w:rPr>
          <w:color w:val="000000"/>
        </w:rPr>
        <w:t xml:space="preserve">указывает на гетерогенное восстановление железных центров и реализацию гомогенного механизма генерации АФК по реакции </w:t>
      </w:r>
      <w:proofErr w:type="spellStart"/>
      <w:r w:rsidR="00E578FA" w:rsidRPr="00E578FA">
        <w:rPr>
          <w:color w:val="000000"/>
        </w:rPr>
        <w:t>Фентона</w:t>
      </w:r>
      <w:proofErr w:type="spellEnd"/>
      <w:r w:rsidR="00E578FA">
        <w:rPr>
          <w:color w:val="000000"/>
        </w:rPr>
        <w:t>.</w:t>
      </w:r>
      <w:bookmarkStart w:id="1" w:name="_GoBack"/>
      <w:bookmarkEnd w:id="1"/>
    </w:p>
    <w:bookmarkEnd w:id="0"/>
    <w:p w14:paraId="2E68D806" w14:textId="53CC5D83" w:rsidR="00FF1903" w:rsidRDefault="004C6D60" w:rsidP="00BB3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r w:rsidR="00B6098C" w:rsidRPr="00B6098C">
        <w:rPr>
          <w:color w:val="000000"/>
        </w:rPr>
        <w:t>Кинетика высвобождения ионов железа из композитных Fe</w:t>
      </w:r>
      <w:r w:rsidR="00B6098C" w:rsidRPr="00B6098C">
        <w:rPr>
          <w:color w:val="000000"/>
          <w:vertAlign w:val="subscript"/>
        </w:rPr>
        <w:t>3</w:t>
      </w:r>
      <w:r w:rsidR="00B6098C" w:rsidRPr="00B6098C">
        <w:rPr>
          <w:color w:val="000000"/>
        </w:rPr>
        <w:t>O</w:t>
      </w:r>
      <w:r w:rsidR="00B6098C" w:rsidRPr="00B6098C">
        <w:rPr>
          <w:color w:val="000000"/>
          <w:vertAlign w:val="subscript"/>
        </w:rPr>
        <w:t>4</w:t>
      </w:r>
      <w:r w:rsidR="00B6098C" w:rsidRPr="00B6098C">
        <w:rPr>
          <w:color w:val="000000"/>
        </w:rPr>
        <w:t>/γ-Fe</w:t>
      </w:r>
      <w:r w:rsidR="00B6098C" w:rsidRPr="00B6098C">
        <w:rPr>
          <w:color w:val="000000"/>
          <w:vertAlign w:val="subscript"/>
        </w:rPr>
        <w:t>2</w:t>
      </w:r>
      <w:r w:rsidR="00B6098C" w:rsidRPr="00B6098C">
        <w:rPr>
          <w:color w:val="000000"/>
        </w:rPr>
        <w:t>O</w:t>
      </w:r>
      <w:r w:rsidR="00B6098C" w:rsidRPr="00B6098C">
        <w:rPr>
          <w:color w:val="000000"/>
          <w:vertAlign w:val="subscript"/>
        </w:rPr>
        <w:t>3</w:t>
      </w:r>
      <w:r w:rsidR="00B6098C" w:rsidRPr="00B6098C">
        <w:rPr>
          <w:color w:val="000000"/>
        </w:rPr>
        <w:t>@MIL-88b(</w:t>
      </w:r>
      <w:proofErr w:type="spellStart"/>
      <w:r w:rsidR="00B6098C" w:rsidRPr="00B6098C">
        <w:rPr>
          <w:color w:val="000000"/>
        </w:rPr>
        <w:t>Fe</w:t>
      </w:r>
      <w:proofErr w:type="spellEnd"/>
      <w:r w:rsidR="00B6098C" w:rsidRPr="00B6098C">
        <w:rPr>
          <w:color w:val="000000"/>
        </w:rPr>
        <w:t>) и Fe</w:t>
      </w:r>
      <w:r w:rsidR="00B6098C" w:rsidRPr="00B6098C">
        <w:rPr>
          <w:color w:val="000000"/>
          <w:vertAlign w:val="subscript"/>
        </w:rPr>
        <w:t>3</w:t>
      </w:r>
      <w:r w:rsidR="00B6098C" w:rsidRPr="00B6098C">
        <w:rPr>
          <w:color w:val="000000"/>
        </w:rPr>
        <w:t>O</w:t>
      </w:r>
      <w:r w:rsidR="00B6098C" w:rsidRPr="00B6098C">
        <w:rPr>
          <w:color w:val="000000"/>
          <w:vertAlign w:val="subscript"/>
        </w:rPr>
        <w:t>4</w:t>
      </w:r>
      <w:r w:rsidR="00B6098C" w:rsidRPr="00B6098C">
        <w:rPr>
          <w:color w:val="000000"/>
        </w:rPr>
        <w:t>/γ-Fe</w:t>
      </w:r>
      <w:r w:rsidR="00B6098C" w:rsidRPr="00B6098C">
        <w:rPr>
          <w:color w:val="000000"/>
          <w:vertAlign w:val="subscript"/>
        </w:rPr>
        <w:t>2</w:t>
      </w:r>
      <w:r w:rsidR="00B6098C" w:rsidRPr="00B6098C">
        <w:rPr>
          <w:color w:val="000000"/>
        </w:rPr>
        <w:t>O</w:t>
      </w:r>
      <w:r w:rsidR="00B6098C" w:rsidRPr="00B6098C">
        <w:rPr>
          <w:color w:val="000000"/>
          <w:vertAlign w:val="subscript"/>
        </w:rPr>
        <w:t>3</w:t>
      </w:r>
      <w:r w:rsidR="00B6098C" w:rsidRPr="00B6098C">
        <w:rPr>
          <w:color w:val="000000"/>
        </w:rPr>
        <w:t>@MIL-100(</w:t>
      </w:r>
      <w:proofErr w:type="spellStart"/>
      <w:r w:rsidR="00B6098C" w:rsidRPr="00B6098C">
        <w:rPr>
          <w:color w:val="000000"/>
        </w:rPr>
        <w:t>Fe</w:t>
      </w:r>
      <w:proofErr w:type="spellEnd"/>
      <w:r w:rsidR="00B6098C" w:rsidRPr="00B6098C">
        <w:rPr>
          <w:color w:val="000000"/>
        </w:rPr>
        <w:t>) фотокатализаторов в кислой среде при УФ-облучении без H</w:t>
      </w:r>
      <w:r w:rsidR="00B6098C" w:rsidRPr="00B6098C">
        <w:rPr>
          <w:color w:val="000000"/>
          <w:vertAlign w:val="subscript"/>
        </w:rPr>
        <w:t>2</w:t>
      </w:r>
      <w:r w:rsidR="00B6098C" w:rsidRPr="00B6098C">
        <w:rPr>
          <w:color w:val="000000"/>
        </w:rPr>
        <w:t>O</w:t>
      </w:r>
      <w:r w:rsidR="00B6098C" w:rsidRPr="00B6098C">
        <w:rPr>
          <w:color w:val="000000"/>
          <w:vertAlign w:val="subscript"/>
        </w:rPr>
        <w:t>2</w:t>
      </w:r>
      <w:r w:rsidR="00B6098C" w:rsidRPr="00B6098C">
        <w:rPr>
          <w:color w:val="000000"/>
        </w:rPr>
        <w:t xml:space="preserve"> (а) и в присутствии H</w:t>
      </w:r>
      <w:r w:rsidR="00B6098C" w:rsidRPr="00B6098C">
        <w:rPr>
          <w:color w:val="000000"/>
          <w:vertAlign w:val="subscript"/>
        </w:rPr>
        <w:t>2</w:t>
      </w:r>
      <w:r w:rsidR="00B6098C" w:rsidRPr="00B6098C">
        <w:rPr>
          <w:color w:val="000000"/>
        </w:rPr>
        <w:t>O</w:t>
      </w:r>
      <w:r w:rsidR="00B6098C" w:rsidRPr="00B6098C">
        <w:rPr>
          <w:color w:val="000000"/>
          <w:vertAlign w:val="subscript"/>
        </w:rPr>
        <w:t>2</w:t>
      </w:r>
      <w:r w:rsidR="00B6098C" w:rsidRPr="00B6098C">
        <w:rPr>
          <w:color w:val="000000"/>
        </w:rPr>
        <w:t xml:space="preserve"> (б)</w:t>
      </w:r>
    </w:p>
    <w:p w14:paraId="022FC08C" w14:textId="0EEC4E03" w:rsidR="00A02163" w:rsidRPr="00CA40A2" w:rsidRDefault="00DB5EF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DB5EFA">
        <w:rPr>
          <w:i/>
          <w:iCs/>
          <w:color w:val="000000"/>
        </w:rPr>
        <w:t>Работа выполнена по теме государственных заданий № гос. Регистрации</w:t>
      </w:r>
      <w:r w:rsidRPr="00CA40A2">
        <w:rPr>
          <w:i/>
          <w:iCs/>
          <w:color w:val="000000"/>
          <w:lang w:val="en-US"/>
        </w:rPr>
        <w:t xml:space="preserve"> № 124013000757-0.</w:t>
      </w:r>
    </w:p>
    <w:p w14:paraId="1F60EB77" w14:textId="09E4EDA6" w:rsidR="004A26A3" w:rsidRPr="00CA40A2" w:rsidRDefault="00EB1F49" w:rsidP="00131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03946AF" w:rsidR="00116478" w:rsidRPr="00107AA3" w:rsidRDefault="00D65E4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1311CE" w:rsidRPr="001311CE">
        <w:rPr>
          <w:color w:val="000000"/>
          <w:lang w:val="en-US"/>
        </w:rPr>
        <w:t>Rabei</w:t>
      </w:r>
      <w:proofErr w:type="spellEnd"/>
      <w:r w:rsidR="001311CE" w:rsidRPr="001311CE">
        <w:rPr>
          <w:color w:val="000000"/>
          <w:lang w:val="en-US"/>
        </w:rPr>
        <w:t xml:space="preserve">, E., </w:t>
      </w:r>
      <w:proofErr w:type="spellStart"/>
      <w:r w:rsidR="001311CE" w:rsidRPr="001311CE">
        <w:rPr>
          <w:color w:val="000000"/>
          <w:lang w:val="en-US"/>
        </w:rPr>
        <w:t>Onaizi</w:t>
      </w:r>
      <w:proofErr w:type="spellEnd"/>
      <w:r w:rsidR="001311CE" w:rsidRPr="001311CE">
        <w:rPr>
          <w:color w:val="000000"/>
          <w:lang w:val="en-US"/>
        </w:rPr>
        <w:t>, S.A.</w:t>
      </w:r>
      <w:r w:rsidR="001311CE">
        <w:rPr>
          <w:color w:val="000000"/>
          <w:lang w:val="en-US"/>
        </w:rPr>
        <w:t xml:space="preserve"> </w:t>
      </w:r>
      <w:r w:rsidR="001311CE" w:rsidRPr="001311CE">
        <w:rPr>
          <w:color w:val="000000"/>
          <w:lang w:val="en-US"/>
        </w:rPr>
        <w:t>Photocatalytic conversion of carbon dioxide using metal organic framework-based materials: A review on recent advances and future outlooks</w:t>
      </w:r>
      <w:r w:rsidR="001311CE">
        <w:rPr>
          <w:color w:val="000000"/>
          <w:lang w:val="en-US"/>
        </w:rPr>
        <w:t xml:space="preserve"> // </w:t>
      </w:r>
      <w:r w:rsidR="001311CE" w:rsidRPr="001311CE">
        <w:rPr>
          <w:color w:val="000000"/>
          <w:lang w:val="en-US"/>
        </w:rPr>
        <w:t>J Mater Sci</w:t>
      </w:r>
      <w:r w:rsidR="001311CE">
        <w:rPr>
          <w:color w:val="000000"/>
          <w:lang w:val="en-US"/>
        </w:rPr>
        <w:t>. 2025. Vol.</w:t>
      </w:r>
      <w:r w:rsidR="001311CE" w:rsidRPr="001311CE">
        <w:rPr>
          <w:color w:val="000000"/>
          <w:lang w:val="en-US"/>
        </w:rPr>
        <w:t xml:space="preserve"> 60</w:t>
      </w:r>
      <w:r w:rsidR="001311CE">
        <w:rPr>
          <w:color w:val="000000"/>
          <w:lang w:val="en-US"/>
        </w:rPr>
        <w:t>. P.</w:t>
      </w:r>
      <w:r w:rsidR="001311CE" w:rsidRPr="001311CE">
        <w:rPr>
          <w:color w:val="000000"/>
          <w:lang w:val="en-US"/>
        </w:rPr>
        <w:t xml:space="preserve"> 10590–10631.</w:t>
      </w:r>
    </w:p>
    <w:sectPr w:rsidR="00116478" w:rsidRPr="00107AA3" w:rsidSect="00DB5E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E7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11CE"/>
    <w:rsid w:val="00163FFD"/>
    <w:rsid w:val="001826CE"/>
    <w:rsid w:val="001E409E"/>
    <w:rsid w:val="001E61C2"/>
    <w:rsid w:val="001F0493"/>
    <w:rsid w:val="0022260A"/>
    <w:rsid w:val="002264EE"/>
    <w:rsid w:val="0023307C"/>
    <w:rsid w:val="002A6CB5"/>
    <w:rsid w:val="002B1CD0"/>
    <w:rsid w:val="002B6D8C"/>
    <w:rsid w:val="002D7CD1"/>
    <w:rsid w:val="00306D3D"/>
    <w:rsid w:val="0031361E"/>
    <w:rsid w:val="003240CF"/>
    <w:rsid w:val="00344930"/>
    <w:rsid w:val="00373E2D"/>
    <w:rsid w:val="00382B5A"/>
    <w:rsid w:val="00391C38"/>
    <w:rsid w:val="003B76D6"/>
    <w:rsid w:val="003D09AD"/>
    <w:rsid w:val="003E2601"/>
    <w:rsid w:val="003E5E7A"/>
    <w:rsid w:val="003F4E6B"/>
    <w:rsid w:val="00422317"/>
    <w:rsid w:val="0045523F"/>
    <w:rsid w:val="004A26A3"/>
    <w:rsid w:val="004C6D60"/>
    <w:rsid w:val="004D39C9"/>
    <w:rsid w:val="004E2835"/>
    <w:rsid w:val="004F0EDF"/>
    <w:rsid w:val="00522BF1"/>
    <w:rsid w:val="00590166"/>
    <w:rsid w:val="005B07E6"/>
    <w:rsid w:val="005C690C"/>
    <w:rsid w:val="005D022B"/>
    <w:rsid w:val="005E5BE9"/>
    <w:rsid w:val="00665279"/>
    <w:rsid w:val="006769C8"/>
    <w:rsid w:val="0069427D"/>
    <w:rsid w:val="006F7A19"/>
    <w:rsid w:val="00705378"/>
    <w:rsid w:val="007213E1"/>
    <w:rsid w:val="00775389"/>
    <w:rsid w:val="00782C3A"/>
    <w:rsid w:val="00797838"/>
    <w:rsid w:val="007C36D8"/>
    <w:rsid w:val="007F2744"/>
    <w:rsid w:val="00816BF6"/>
    <w:rsid w:val="00847134"/>
    <w:rsid w:val="00892F5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68A5"/>
    <w:rsid w:val="00A259B4"/>
    <w:rsid w:val="00A314FE"/>
    <w:rsid w:val="00A471B6"/>
    <w:rsid w:val="00AA1D62"/>
    <w:rsid w:val="00AD7380"/>
    <w:rsid w:val="00B114A5"/>
    <w:rsid w:val="00B6098C"/>
    <w:rsid w:val="00B74735"/>
    <w:rsid w:val="00BB3ED1"/>
    <w:rsid w:val="00BF2B59"/>
    <w:rsid w:val="00BF36F8"/>
    <w:rsid w:val="00BF4622"/>
    <w:rsid w:val="00C36346"/>
    <w:rsid w:val="00C76FFF"/>
    <w:rsid w:val="00C844E2"/>
    <w:rsid w:val="00CA40A2"/>
    <w:rsid w:val="00CD00B1"/>
    <w:rsid w:val="00CD1E21"/>
    <w:rsid w:val="00CF4EFE"/>
    <w:rsid w:val="00D22306"/>
    <w:rsid w:val="00D37D84"/>
    <w:rsid w:val="00D42542"/>
    <w:rsid w:val="00D50182"/>
    <w:rsid w:val="00D65E46"/>
    <w:rsid w:val="00D8121C"/>
    <w:rsid w:val="00D84BF1"/>
    <w:rsid w:val="00DB5EFA"/>
    <w:rsid w:val="00DD47C4"/>
    <w:rsid w:val="00E05B62"/>
    <w:rsid w:val="00E06E56"/>
    <w:rsid w:val="00E22189"/>
    <w:rsid w:val="00E40E8C"/>
    <w:rsid w:val="00E570D0"/>
    <w:rsid w:val="00E578FA"/>
    <w:rsid w:val="00E74069"/>
    <w:rsid w:val="00E81D35"/>
    <w:rsid w:val="00EB1F49"/>
    <w:rsid w:val="00EC7BEC"/>
    <w:rsid w:val="00F17A2E"/>
    <w:rsid w:val="00F22715"/>
    <w:rsid w:val="00F55054"/>
    <w:rsid w:val="00F84D0C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Место_работы_тезисы"/>
    <w:basedOn w:val="a"/>
    <w:link w:val="ad"/>
    <w:qFormat/>
    <w:rsid w:val="002B6D8C"/>
    <w:pPr>
      <w:spacing w:line="360" w:lineRule="auto"/>
      <w:ind w:right="-1"/>
      <w:jc w:val="center"/>
    </w:pPr>
    <w:rPr>
      <w:rFonts w:eastAsia="Batang" w:cs="Arial"/>
      <w:lang w:eastAsia="en-US" w:bidi="en-US"/>
    </w:rPr>
  </w:style>
  <w:style w:type="character" w:customStyle="1" w:styleId="ad">
    <w:name w:val="Место_работы_тезисы Знак"/>
    <w:link w:val="ac"/>
    <w:rsid w:val="002B6D8C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C80BB5-1A49-4D55-9888-2489577A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FRC_PCP</cp:lastModifiedBy>
  <cp:revision>33</cp:revision>
  <cp:lastPrinted>2026-01-28T14:24:00Z</cp:lastPrinted>
  <dcterms:created xsi:type="dcterms:W3CDTF">2026-01-28T14:24:00Z</dcterms:created>
  <dcterms:modified xsi:type="dcterms:W3CDTF">2026-02-25T10:38:00Z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